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AD89" w14:textId="4904EF11" w:rsidR="00613A08" w:rsidRPr="00613A08" w:rsidRDefault="00613A08" w:rsidP="00D1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13C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Регистрация на п</w:t>
      </w:r>
      <w:r w:rsidRPr="00613A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ятый сезон </w:t>
      </w:r>
      <w:hyperlink r:id="rId4" w:history="1">
        <w:r w:rsidRPr="00613A08">
          <w:rPr>
            <w:rFonts w:ascii="Times New Roman" w:eastAsia="Times New Roman" w:hAnsi="Times New Roman" w:cs="Times New Roman"/>
            <w:b/>
            <w:bCs/>
            <w:color w:val="2A5885"/>
            <w:kern w:val="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«Флагманов образования»</w:t>
        </w:r>
      </w:hyperlink>
      <w:r w:rsidRPr="00613A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D13C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продолжается!</w:t>
      </w:r>
    </w:p>
    <w:p w14:paraId="16DFF467" w14:textId="77777777" w:rsidR="00D13C84" w:rsidRPr="00D13C84" w:rsidRDefault="00D13C84" w:rsidP="00D1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B85BCCA" w14:textId="306845F7" w:rsidR="00D13C84" w:rsidRPr="00D13C84" w:rsidRDefault="003511D2" w:rsidP="00D13C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 новых конкурсных трека по направлениям «Медиа», «Государство», «Культура» и «Наставничество», а также цифровые инструменты: «Оценка компетенций», «Библиотека контента», «Каталог возможностей» и «Флагманские мастерские» </w:t>
      </w:r>
      <w:r w:rsidR="00613A08"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 экспертное сообщество флагманов.</w:t>
      </w:r>
    </w:p>
    <w:p w14:paraId="384BF76A" w14:textId="070EABE8" w:rsidR="00613A08" w:rsidRPr="00D13C84" w:rsidRDefault="00613A08" w:rsidP="00D13C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Хотите подробности? Тогда смотрите интервью с </w:t>
      </w:r>
      <w:r w:rsidR="00D13C84"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Сергей Михайловым, старшим координатором по работе с участниками проекта «Флагманы образования» и Дарьей Щелоковой, координатором по организации мероприятий проекта «Флагманы образования»</w:t>
      </w:r>
      <w:r w:rsid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hyperlink r:id="rId5" w:history="1">
        <w:r w:rsidR="003511D2" w:rsidRPr="00D13C84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shd w:val="clear" w:color="auto" w:fill="FFFFFF"/>
            <w:lang w:eastAsia="ru-RU"/>
            <w14:ligatures w14:val="none"/>
          </w:rPr>
          <w:t>https://vk.com/flagman_edu?from=search&amp;z=clip-204936543_456248528%2F4abaf125a9f50d262c%2Fpl_wall_-188741291</w:t>
        </w:r>
      </w:hyperlink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6A798603" w14:textId="6A4AF54A" w:rsidR="00D13C84" w:rsidRPr="00D13C84" w:rsidRDefault="00D13C84" w:rsidP="00D13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 еще можно посмотреть эфир с Анной Посевкиной, финалистом проекта, экспертом «Созвездия Флагманов образования», заместителем директора по учебно-воспитательной работе школы №1391, активным участником конкурсов педагогического мастерства.</w:t>
      </w:r>
    </w:p>
    <w:p w14:paraId="6E89860C" w14:textId="28DA38DC" w:rsidR="00D13C84" w:rsidRDefault="00D13C84" w:rsidP="001722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 чем и про что эфир?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 прокачке профессиональных компетенций педагога через конкурсы и сообщества: кейсы, и практических инструментах:</w:t>
      </w: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–Как мотивировать себя на участие в профессиональных конкурсах?</w:t>
      </w: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–Какие инструменты помогут педагогу в подготовке к конкурсным испытаниям?</w:t>
      </w: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–Как профессиональные сообщества помогают прокачивать педагогов?</w:t>
      </w: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–Как получить от участия в конкурсе максимум пользы?</w:t>
      </w:r>
    </w:p>
    <w:p w14:paraId="3D0A6074" w14:textId="6FB39B81" w:rsidR="00172273" w:rsidRDefault="00172273" w:rsidP="00D13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Смотрите: </w:t>
      </w:r>
      <w:hyperlink r:id="rId6" w:history="1">
        <w:r w:rsidRPr="00253CC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shd w:val="clear" w:color="auto" w:fill="FFFFFF"/>
            <w:lang w:eastAsia="ru-RU"/>
            <w14:ligatures w14:val="none"/>
          </w:rPr>
          <w:t>https://vk.com/flagman_edu?from=search&amp;z=video-188741291_456239812%2Ff6015cb3177acd126c%2Fpl_wall_-188741291</w:t>
        </w:r>
      </w:hyperlink>
    </w:p>
    <w:p w14:paraId="62BEEB09" w14:textId="2B50CEE0" w:rsidR="00613A08" w:rsidRPr="00613A08" w:rsidRDefault="003511D2" w:rsidP="00D13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А вот что говорит </w:t>
      </w:r>
      <w:r w:rsidR="00613A08"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Артем Миронов</w:t>
      </w: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</w:t>
      </w:r>
      <w:r w:rsidR="00D13C84"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руководитель</w:t>
      </w:r>
      <w:r w:rsidR="00613A08"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проект</w:t>
      </w:r>
      <w:r w:rsidR="00D13C84"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</w:t>
      </w:r>
      <w:r w:rsidR="00613A08"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«Флагманы образования»</w:t>
      </w:r>
      <w:r w:rsidR="00D13C84"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 2025 году</w:t>
      </w: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  <w:r w:rsidR="00613A08"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613A08" w:rsidRPr="00613A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«Я с большим уважением отношусь к проекту «Флагманы образования» – он не только помогает расти профессионалам, но и создает настоящие сообщества, способные менять систему изнутри. Для меня это – не просто назначение, а возможность научиться многому самому, поделиться своими знаниями, опытом и энергией, помогать в развитии и самореализации тех, кто ежедневно работает с детьми, молодежью – с настоящим и будущим нашей страны, ведь «Флагманы образования» – это возможность учить и учиться. Призываю всех принять участие в новом сезоне проекта».</w:t>
      </w:r>
    </w:p>
    <w:p w14:paraId="70616EAE" w14:textId="77777777" w:rsidR="00D13C84" w:rsidRDefault="003511D2" w:rsidP="00D13C84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13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 вы уже зарегистрировались на проект? Успевайте!</w:t>
      </w:r>
    </w:p>
    <w:p w14:paraId="701EA642" w14:textId="3B16AFC2" w:rsidR="00B42502" w:rsidRPr="00D13C84" w:rsidRDefault="003511D2" w:rsidP="00D13C8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3C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Стать участником «Флагманов образования» в 2025 году можно на сайте </w:t>
      </w:r>
      <w:hyperlink r:id="rId7" w:tgtFrame="_blank" w:history="1">
        <w:r w:rsidRPr="00D13C84">
          <w:rPr>
            <w:rStyle w:val="ac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flagmany.rsv.ru</w:t>
        </w:r>
      </w:hyperlink>
      <w:r w:rsidRPr="00D13C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выбрав понравившиеся конкурсные треки или сервисы.</w:t>
      </w:r>
    </w:p>
    <w:p w14:paraId="02857855" w14:textId="77777777" w:rsidR="003511D2" w:rsidRPr="00D13C84" w:rsidRDefault="003511D2" w:rsidP="00D13C8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B141D5" w14:textId="06C2E0EB" w:rsidR="003511D2" w:rsidRPr="00D13C84" w:rsidRDefault="003511D2" w:rsidP="00D13C84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13C84">
          <w:rPr>
            <w:rStyle w:val="ac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#ФлагманыОбразования</w:t>
        </w:r>
      </w:hyperlink>
      <w:r w:rsidRPr="00D13C84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9" w:history="1">
        <w:r w:rsidRPr="00D13C84">
          <w:rPr>
            <w:rStyle w:val="ac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#РоссияСтранаВозможностей</w:t>
        </w:r>
      </w:hyperlink>
    </w:p>
    <w:p w14:paraId="1BE934AD" w14:textId="3836B769" w:rsidR="00D13C84" w:rsidRPr="00D13C84" w:rsidRDefault="00D13C84" w:rsidP="00D13C84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C84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  <w:lang w:val="en-US"/>
        </w:rPr>
        <w:t>#</w:t>
      </w:r>
      <w:r w:rsidRPr="00D13C84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ФлагманыОбразованияПермскогоКрая</w:t>
      </w:r>
    </w:p>
    <w:p w14:paraId="4EE087DD" w14:textId="77777777" w:rsidR="00D13C84" w:rsidRPr="00D13C84" w:rsidRDefault="00D13C84" w:rsidP="00D13C84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3C924F6" w14:textId="77777777" w:rsidR="00D13C84" w:rsidRPr="00D13C84" w:rsidRDefault="00D13C84" w:rsidP="00D13C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13C84" w:rsidRPr="00D13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08"/>
    <w:rsid w:val="00172273"/>
    <w:rsid w:val="003511D2"/>
    <w:rsid w:val="00613A08"/>
    <w:rsid w:val="00663615"/>
    <w:rsid w:val="00782E81"/>
    <w:rsid w:val="00B42502"/>
    <w:rsid w:val="00CB461C"/>
    <w:rsid w:val="00D13C84"/>
    <w:rsid w:val="00E1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B7E5"/>
  <w15:chartTrackingRefBased/>
  <w15:docId w15:val="{020F63C3-7191-4019-830D-3EAD70E9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0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11D2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3511D2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D13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A4%D0%BB%D0%B0%D0%B3%D0%BC%D0%B0%D0%BD%D1%8B%D0%9E%D0%B1%D1%80%D0%B0%D0%B7%D0%BE%D0%B2%D0%B0%D0%BD%D0%B8%D1%8F&amp;section=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flagmany.rsv.ru&amp;utf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lagman_edu?from=search&amp;z=video-188741291_456239812%2Ff6015cb3177acd126c%2Fpl_wall_-1887412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flagman_edu?from=search&amp;z=clip-204936543_456248528%2F4abaf125a9f50d262c%2Fpl_wall_-18874129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club188741291" TargetMode="External"/><Relationship Id="rId9" Type="http://schemas.openxmlformats.org/officeDocument/2006/relationships/hyperlink" Target="https://vk.com/feed?q=%23%D0%A0%D0%BE%D1%81%D1%81%D0%B8%D1%8F%D0%A1%D1%82%D1%80%D0%B0%D0%BD%D0%B0%D0%92%D0%BE%D0%B7%D0%BC%D0%BE%D0%B6%D0%BD%D0%BE%D1%81%D1%82%D0%B5%D0%B9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2025-05-28T16:48:00Z</dcterms:created>
  <dcterms:modified xsi:type="dcterms:W3CDTF">2025-05-28T17:43:00Z</dcterms:modified>
</cp:coreProperties>
</file>